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8E2" w:rsidRDefault="00A41309">
      <w:r>
        <w:t>Sample Questions for Basic Legal Search Using Fastcase</w:t>
      </w:r>
    </w:p>
    <w:p w:rsidR="00A41309" w:rsidRDefault="00FE63E2">
      <w:r>
        <w:t>Hypothetical- McFadden v. U.S.</w:t>
      </w:r>
    </w:p>
    <w:p w:rsidR="00FE63E2" w:rsidRDefault="00FE63E2">
      <w:r>
        <w:t xml:space="preserve">ISSUE: Whether, to convict a defendant of distribution of a controlled substance analogue- a substance with a chemical structure that is “substantially similar” to a schedule I or II drug and has a “substantially similar” effect on the user ( or is believed or represented by the defendant to have such a similar effect) – the government must prove that the defendant knew that the substance constituted a controlled substance analogue, as held by the Second, Seventh, and Eight Circuits, but rejected by the Fourth and Fifth Circuits. </w:t>
      </w:r>
    </w:p>
    <w:p w:rsidR="00FE63E2" w:rsidRDefault="00FE63E2">
      <w:r>
        <w:t>Exercise 1: Identify the actual question from the above fact pattern:</w:t>
      </w:r>
    </w:p>
    <w:p w:rsidR="00FE63E2" w:rsidRDefault="00FE63E2">
      <w:r>
        <w:t>__________________________________________________________________________________________________________________________________________________________________________</w:t>
      </w:r>
    </w:p>
    <w:p w:rsidR="00FE63E2" w:rsidRDefault="00FE63E2">
      <w:r>
        <w:t>Exercise 2: Identify at least two legal principles from the fact pattern:</w:t>
      </w:r>
    </w:p>
    <w:p w:rsidR="00FE63E2" w:rsidRDefault="00FE63E2">
      <w:r>
        <w:t>__________________________________________________________________________________________________________________________________________________________________________</w:t>
      </w:r>
    </w:p>
    <w:p w:rsidR="00FE63E2" w:rsidRDefault="00FE63E2">
      <w:r>
        <w:t>Exercise 3: Identify at least two fact based terms, using the 5 W’s that can be added to your search phrase.</w:t>
      </w:r>
    </w:p>
    <w:p w:rsidR="00FE63E2" w:rsidRDefault="00FE63E2">
      <w:r>
        <w:t>__________________________________________________________________________________________________________________________________________________________________________</w:t>
      </w:r>
    </w:p>
    <w:p w:rsidR="00FE63E2" w:rsidRDefault="00FE63E2">
      <w:r>
        <w:t>Exercise 4: Identify at least one factor to narrow your search</w:t>
      </w:r>
    </w:p>
    <w:p w:rsidR="00FE63E2" w:rsidRDefault="00FE63E2">
      <w:r>
        <w:t>__________________________________________________________________________________________________________________________________________________________________________</w:t>
      </w:r>
    </w:p>
    <w:p w:rsidR="00FE63E2" w:rsidRDefault="00FE63E2">
      <w:r>
        <w:t>Exercise 5: How could you use non case law searches to focus this search?</w:t>
      </w:r>
    </w:p>
    <w:p w:rsidR="00FE63E2" w:rsidRDefault="00FE63E2">
      <w:r>
        <w:t>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FE63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309"/>
    <w:rsid w:val="00A41309"/>
    <w:rsid w:val="00DF68E2"/>
    <w:rsid w:val="00FE6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88A9DC-5C38-4F7C-9057-73BB510C4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Hickman</dc:creator>
  <cp:keywords/>
  <dc:description/>
  <cp:lastModifiedBy>Tiffany Hickman</cp:lastModifiedBy>
  <cp:revision>1</cp:revision>
  <dcterms:created xsi:type="dcterms:W3CDTF">2016-07-05T19:46:00Z</dcterms:created>
  <dcterms:modified xsi:type="dcterms:W3CDTF">2016-07-05T20:27:00Z</dcterms:modified>
</cp:coreProperties>
</file>